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CA7" w:rsidRDefault="00E36CA7" w:rsidP="00E36CA7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Przedmiar robót</w:t>
      </w:r>
    </w:p>
    <w:p w:rsidR="00E36CA7" w:rsidRDefault="00E36CA7" w:rsidP="00E36CA7">
      <w:pPr>
        <w:jc w:val="center"/>
        <w:rPr>
          <w:b/>
          <w:bCs/>
          <w:sz w:val="48"/>
          <w:szCs w:val="48"/>
        </w:rPr>
      </w:pPr>
    </w:p>
    <w:p w:rsidR="00E36CA7" w:rsidRDefault="00E36CA7" w:rsidP="00E36CA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Budowa kotłowni gazowej w budynku wielofunkcyjnym w Nowej Suchej</w:t>
      </w:r>
    </w:p>
    <w:p w:rsidR="00E36CA7" w:rsidRDefault="00E36CA7" w:rsidP="00E36CA7">
      <w:pPr>
        <w:jc w:val="center"/>
        <w:rPr>
          <w:sz w:val="16"/>
          <w:szCs w:val="16"/>
        </w:rPr>
      </w:pPr>
      <w:r>
        <w:rPr>
          <w:sz w:val="16"/>
          <w:szCs w:val="16"/>
        </w:rPr>
        <w:t>(nazwa obiektu, rodzaju robót)</w:t>
      </w:r>
    </w:p>
    <w:p w:rsidR="00E36CA7" w:rsidRDefault="00E36CA7" w:rsidP="00E36CA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Lokalizacja 96-513 Nowa Sucha, Nowa Sucha 50A</w:t>
      </w:r>
    </w:p>
    <w:p w:rsidR="00E36CA7" w:rsidRDefault="00E36CA7" w:rsidP="00E36CA7">
      <w:pPr>
        <w:widowControl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(kod - miejscowość)</w:t>
      </w:r>
    </w:p>
    <w:p w:rsidR="00E36CA7" w:rsidRDefault="00E36CA7" w:rsidP="00E36CA7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:rsidR="00E36CA7" w:rsidRDefault="00E36CA7" w:rsidP="002E1CA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E36CA7" w:rsidRDefault="00E36CA7" w:rsidP="00E36CA7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>INSTALACJE SANITARNE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bookmarkStart w:id="0" w:name="_GoBack"/>
            <w:bookmarkEnd w:id="0"/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1.1. </w:t>
            </w:r>
            <w:r>
              <w:rPr>
                <w:b/>
                <w:bCs/>
              </w:rPr>
              <w:t>Instalacja wody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4-01W0341-01-040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Wykucie bruzd pionowych 1/4 x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w ścianach z cegieł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25,60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4-01W0335-08-020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4-01W0208-02-020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Przebicie otworów o powierzchni do 0.05 m2 w elementach z betonu żwirowego o grubości do 20 cm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4-01W0705-01-040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Wykonanie pasów tynków zwykłych </w:t>
            </w:r>
            <w:proofErr w:type="spellStart"/>
            <w:r>
              <w:rPr>
                <w:i/>
                <w:iCs/>
              </w:rPr>
              <w:t>kat.III</w:t>
            </w:r>
            <w:proofErr w:type="spellEnd"/>
            <w:r>
              <w:rPr>
                <w:i/>
                <w:iCs/>
              </w:rPr>
              <w:t xml:space="preserve"> o szer. do 15 cm na murach z cegieł lub ścianach z betonu pokrywających bruzdy uprzednio zamurowane cegłami lub dachówkami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25,60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Orgbud</w:t>
            </w:r>
            <w:proofErr w:type="spellEnd"/>
            <w:r>
              <w:rPr>
                <w:i/>
                <w:iCs/>
              </w:rPr>
              <w:t xml:space="preserve"> 9220302-01-020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tulei do budowy przejść przez ścianę betonową dla rur o średnicy 63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41012-010-020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Montaż kształtek PP o połączeniach zgrzewano-kołnierzowych (tuleje kołnierzowe na luźny kołnierz) o </w:t>
            </w:r>
            <w:proofErr w:type="spellStart"/>
            <w:r>
              <w:rPr>
                <w:i/>
                <w:iCs/>
              </w:rPr>
              <w:t>śr.zewnętrznej</w:t>
            </w:r>
            <w:proofErr w:type="spellEnd"/>
            <w:r>
              <w:rPr>
                <w:i/>
                <w:iCs/>
              </w:rPr>
              <w:t xml:space="preserve"> 63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7-092606-02-020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zaworów pierwszeństwa DH300 kołnierzowych o średnicy nominalnej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Izolator przepływu zwrotnego typ BA o śr. nominalnej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40521-060-020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Filtr siatkowy kołnierzowy o śr. nominalnej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40521-060-020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odcinające grzybkowe kołnierzowe o śr. nominalnej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40111-010-040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tworzyw sztucznych PP PN10 o śr. zewnętrznej 20 mm o połączeniach zgrzewanych,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71,90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40111-020-040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tworzyw sztucznych PP PN10 o śr. zewnętrznej 25 mm o połączeniach zgrzewanych,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40111-030-040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tworzyw sztucznych PP PN10 o śr. zewnętrznej 32 mm o połączeniach zgrzewanych,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15,40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40111-050-040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tworzyw sztucznych PP PN10 o śr. zewnętrznej 50 mm o połączeniach zgrzewanych,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40111-060-040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tworzyw sztucznych PP PN10 o śr. zewnętrznej 63 mm o połączeniach zgrzewanych,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40111-010-040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tworzyw sztucznych PP-</w:t>
            </w:r>
            <w:proofErr w:type="spellStart"/>
            <w:r>
              <w:rPr>
                <w:i/>
                <w:iCs/>
              </w:rPr>
              <w:t>stabi</w:t>
            </w:r>
            <w:proofErr w:type="spellEnd"/>
            <w:r>
              <w:rPr>
                <w:i/>
                <w:iCs/>
              </w:rPr>
              <w:t xml:space="preserve"> PN20 o śr. zewnętrznej 20 mm o połączeniach zgrzewanych,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117,10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40111-020-040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tworzyw sztucznych PP-</w:t>
            </w:r>
            <w:proofErr w:type="spellStart"/>
            <w:r>
              <w:rPr>
                <w:i/>
                <w:iCs/>
              </w:rPr>
              <w:t>stabi</w:t>
            </w:r>
            <w:proofErr w:type="spellEnd"/>
            <w:r>
              <w:rPr>
                <w:i/>
                <w:iCs/>
              </w:rPr>
              <w:t xml:space="preserve"> PN20 o śr. zewnętrznej 25 mm o połączeniach zgrzewanych,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40111-030-040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tworzyw sztucznych PP-</w:t>
            </w:r>
            <w:proofErr w:type="spellStart"/>
            <w:r>
              <w:rPr>
                <w:i/>
                <w:iCs/>
              </w:rPr>
              <w:t>stabi</w:t>
            </w:r>
            <w:proofErr w:type="spellEnd"/>
            <w:r>
              <w:rPr>
                <w:i/>
                <w:iCs/>
              </w:rPr>
              <w:t xml:space="preserve"> PN20 o śr. zewnętrznej 32 mm o połączeniach zgrzewanych,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36,60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40111-050-040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tworzyw sztucznych PP-</w:t>
            </w:r>
            <w:proofErr w:type="spellStart"/>
            <w:r>
              <w:rPr>
                <w:i/>
                <w:iCs/>
              </w:rPr>
              <w:t>stabi</w:t>
            </w:r>
            <w:proofErr w:type="spellEnd"/>
            <w:r>
              <w:rPr>
                <w:i/>
                <w:iCs/>
              </w:rPr>
              <w:t xml:space="preserve"> PN20 o śr. zewnętrznej 50 mm o połączeniach zgrzewanych,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24,70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40111-060-040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tworzyw sztucznych PP-</w:t>
            </w:r>
            <w:proofErr w:type="spellStart"/>
            <w:r>
              <w:rPr>
                <w:i/>
                <w:iCs/>
              </w:rPr>
              <w:t>stabi</w:t>
            </w:r>
            <w:proofErr w:type="spellEnd"/>
            <w:r>
              <w:rPr>
                <w:i/>
                <w:iCs/>
              </w:rPr>
              <w:t xml:space="preserve"> PN20 o śr. zewnętrznej 63 mm o połączeniach zgrzewanych,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40132-050-020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przelotowe instalacji wodociągowych z rur z tworzyw sztucznych o śr. nominalnej 40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40123-050-090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Dodatki za wykonanie obustronnych podejść do wodomierzy skrzydełkowych mieszkaniowych o śr. nominalnej 15 mm w rurociągach z tworzyw sztucznych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40123-050-090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Dodatki za wykonanie obustronnych podejść do wodomierzy skrzydełkowych mieszkaniowych o śr. nominalnej 20 mm w rurociągach z tworzyw sztucznych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40140-010-090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Wodomierze skrzydełkowe JS-1,5 o śr. nominalnej 15 mm - woda zimna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40140-010-090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Wodomierze skrzydełkowe JS-1,0 o śr. nominalnej 15 mm - woda ciepła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40142-030-090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Drzwiczki rewizyjne o wymiarach 200 x 250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40116-010-020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Dodatki za podejścia dopływowe w rurociągach z tworzyw sztucznych do zaworów czerpalnych, baterii, mieszaczy, hydrantów itp. o połączeniu sztywnym o śr. zewnętrznej 20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40137-010-020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Baterie zmywakowe ścienne o śr. nominalnej 15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2-15G0317-01-020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Przegrody ogniowe dla rur o śr. zewn. 20 mm przez ścianę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2-15G0317-01-020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Przegrody ogniowe dla rur o śr. zewn. 32 mm przez ścianę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2-15G0317-01-020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Przegrody ogniowe dla rur o śr. zewn. 63 mm przez ścianę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2-15G0317-01-020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Przegrody ogniowe dla rur o śr. zewn. 20 mm przez strop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40127-010-085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Próba szczelności instalacji wodociągowych z rur z tworzyw sztucznych - próba zasadnicza (pulsacyjna)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prob.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40127-020-040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Próba szczelności instalacji wodociągowych z rur z tworzyw sztucznych - dodatek w budynkach mieszkalnych (rurociąg o śr. do 63 mm)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395,70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40128-010-040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Płukanie instalacji wodociągowej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395,70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00-340101-01-040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20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6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61,60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00-340101-02-040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25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6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30,55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00-340101-03-040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20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9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10,30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00-340101-04-040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25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9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9,45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41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00-340101-04-040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32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9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15,40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00-340101-05-040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50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9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00-340101-05-040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63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9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20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20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117,10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00-340101-11-040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25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20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00-340101-11-040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32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20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36,60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00-340101-20-040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50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30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24,70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00-340110-15-040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dwuwarstwowa rurociągów śr. 63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lub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i matami (płytami) </w:t>
            </w:r>
            <w:proofErr w:type="spellStart"/>
            <w:r>
              <w:rPr>
                <w:i/>
                <w:iCs/>
              </w:rPr>
              <w:t>Thermasheet</w:t>
            </w:r>
            <w:proofErr w:type="spellEnd"/>
            <w:r>
              <w:rPr>
                <w:i/>
                <w:iCs/>
              </w:rPr>
              <w:t xml:space="preserve"> FR - gr. izolacji 40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1.2. </w:t>
            </w:r>
            <w:r>
              <w:rPr>
                <w:b/>
                <w:bCs/>
              </w:rPr>
              <w:t>Instalacja hydrantowa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49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4-01W0335-08-020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51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4-01W0208-02-020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Przebicie otworów o powierzchni do 0.05 m2 w elementach z betonu żwirowego o grubości do 20 cm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41012-010-020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Montaż kształtek PP o połączeniach zgrzewano-kołnierzowych (tuleje kołnierzowe na luźny kołnierz) o </w:t>
            </w:r>
            <w:proofErr w:type="spellStart"/>
            <w:r>
              <w:rPr>
                <w:i/>
                <w:iCs/>
              </w:rPr>
              <w:t>śr.zewnętrznej</w:t>
            </w:r>
            <w:proofErr w:type="spellEnd"/>
            <w:r>
              <w:rPr>
                <w:i/>
                <w:iCs/>
              </w:rPr>
              <w:t xml:space="preserve"> 63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40521-060-020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odcinające grzybkowe kołnierzowe o śr. nominalnej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40521-060-020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Izolator przepływu zwrotnego kołnierzowy typ EA o śr. nominalnej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40107-030-040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Rurociągi stalowe ocynkowane o </w:t>
            </w:r>
            <w:proofErr w:type="spellStart"/>
            <w:r>
              <w:rPr>
                <w:i/>
                <w:iCs/>
              </w:rPr>
              <w:t>śr.nominalnej</w:t>
            </w:r>
            <w:proofErr w:type="spellEnd"/>
            <w:r>
              <w:rPr>
                <w:i/>
                <w:iCs/>
              </w:rPr>
              <w:t xml:space="preserve"> 32 mm o połączeniach gwintowanych, w samoczynnych sieciach przeciwpożarowych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40107-050-040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Rurociągi stalowe ocynkowane o </w:t>
            </w:r>
            <w:proofErr w:type="spellStart"/>
            <w:r>
              <w:rPr>
                <w:i/>
                <w:iCs/>
              </w:rPr>
              <w:t>śr.nominalnej</w:t>
            </w:r>
            <w:proofErr w:type="spellEnd"/>
            <w:r>
              <w:rPr>
                <w:i/>
                <w:iCs/>
              </w:rPr>
              <w:t xml:space="preserve"> 50 mm o połączeniach gwintowanych, w samoczynnych sieciach przeciwpożarowych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40115-030-020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Dodatki za podejścia dopływowe w rurociągach stalowych do zaworów czerpalnych, baterii, mieszaczy, hydrantów itp. o połączeniu sztywnym o śr. nominalnej 25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40142-01 + KNNR-090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Szafki hydrantowe naścienne HP25/30m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Zawór hydrantowy o śr. nominalnej 25 mm montowany na ścianie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40128-010-040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Płukanie instalacji wodociągowej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40126-010-040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Próba szczelności instalacji wodociągowych z rur żeliwnych, stalowych i miedzianych w budynkach mieszkalnych (rurociąg o śr. do 65 mm)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00-340101-04-040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</w:t>
            </w:r>
            <w:proofErr w:type="spellStart"/>
            <w:r>
              <w:rPr>
                <w:i/>
                <w:iCs/>
              </w:rPr>
              <w:t>dn</w:t>
            </w:r>
            <w:proofErr w:type="spellEnd"/>
            <w:r>
              <w:rPr>
                <w:i/>
                <w:iCs/>
              </w:rPr>
              <w:t xml:space="preserve"> 32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9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62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00-340101-05-040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</w:t>
            </w:r>
            <w:proofErr w:type="spellStart"/>
            <w:r>
              <w:rPr>
                <w:i/>
                <w:iCs/>
              </w:rPr>
              <w:t>dn</w:t>
            </w:r>
            <w:proofErr w:type="spellEnd"/>
            <w:r>
              <w:rPr>
                <w:i/>
                <w:iCs/>
              </w:rPr>
              <w:t xml:space="preserve"> 50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9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1.3. </w:t>
            </w:r>
            <w:r>
              <w:rPr>
                <w:b/>
                <w:bCs/>
              </w:rPr>
              <w:t>Kanalizacja sanitarna i deszczowa kotłowni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63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4-01W0341-03-040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Wykucie bruzd pionowych 1/2 x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w ścianach z cegieł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4-01W0210-01-040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Wykucie bruzd poziomych lub pionowych o przekroju do 0.023 m2 w elementach z betonu żwirowego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4-01W0212-01-060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Ręczna rozbiórka elementów konstrukcji betonowych niezbrojonych o grubości do 15 cm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0,30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4-01W0106-01-060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nieumocnione o ścianach pionowych wykonywane wewnątrz budynku z odrzuceniem na odległość do 3 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2,26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21201-030-060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Podkłady z ubitych materiałów sypkich - na gruncie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0,32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4-01W0106-03-060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nieumocnione o ścianach pionowych wykonywane wewnątrz budynku - zasypanie ziemią z ukopów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1,43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4-01W0106-04-060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nieumocnione o ścianach pionowych wykonywane wewnątrz budynku - usunięcie z parteru budynku gruzu i ziemi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1,04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4-01W0803-02-050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Uzupełnienie posadzki cementowej o powierzchni 1.0-5.0 m2 w jednym miejscu z zatarciem na gładko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1,43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72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4-01W0207-01-040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Zabetonowanie żwirobetonem bez </w:t>
            </w:r>
            <w:proofErr w:type="spellStart"/>
            <w:r>
              <w:rPr>
                <w:i/>
                <w:iCs/>
              </w:rPr>
              <w:t>deskowań</w:t>
            </w:r>
            <w:proofErr w:type="spellEnd"/>
            <w:r>
              <w:rPr>
                <w:i/>
                <w:iCs/>
              </w:rPr>
              <w:t xml:space="preserve"> i stemplowań bruzd o przekroju do 0.015 m2 w podłożach, stropach i ścianach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4-01W0705-01-040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Wykonanie pasów tynków zwykłych </w:t>
            </w:r>
            <w:proofErr w:type="spellStart"/>
            <w:r>
              <w:rPr>
                <w:i/>
                <w:iCs/>
              </w:rPr>
              <w:t>kat.III</w:t>
            </w:r>
            <w:proofErr w:type="spellEnd"/>
            <w:r>
              <w:rPr>
                <w:i/>
                <w:iCs/>
              </w:rPr>
              <w:t xml:space="preserve"> o szer. do 15 cm na murach z cegieł lub ścianach z betonu pokrywających bruzdy uprzednio zamurowane cegłami lub dachówkami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40203-010-040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PVC kanalizacyjne o śr. 50 mm w gotowych wykopach, wewnątrz budynków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40203-020-040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PVC kanalizacyjne o śr. 75 mm w gotowych wykopach, wewnątrz budynków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40211-010-020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Dodatki za wykonanie podejść odpływowych z PVC o śr. 50 mm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40211-020-020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Dodatki za wykonanie podejść odpływowych z PVC o śr. 75 mm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40229-040-020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Zlewozmywaki żeliwne, z blachy lub z tworzywa sztucznego na ścianie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40218-020-020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Syfony pojedyncze z tworzywa sztucznego o śr.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40216-010-020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Wpusty podłogowe o śr. 75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Orgbud</w:t>
            </w:r>
            <w:proofErr w:type="spellEnd"/>
            <w:r>
              <w:rPr>
                <w:i/>
                <w:iCs/>
              </w:rPr>
              <w:t xml:space="preserve"> 9200307-02-020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Studzienki </w:t>
            </w:r>
            <w:proofErr w:type="spellStart"/>
            <w:r>
              <w:rPr>
                <w:i/>
                <w:iCs/>
              </w:rPr>
              <w:t>niewłazowe</w:t>
            </w:r>
            <w:proofErr w:type="spellEnd"/>
            <w:r>
              <w:rPr>
                <w:i/>
                <w:iCs/>
              </w:rPr>
              <w:t xml:space="preserve"> z tworzyw sztucznych głębokości do 2 m o średnicy 600 mm z rurą trzonową </w:t>
            </w:r>
            <w:proofErr w:type="spellStart"/>
            <w:r>
              <w:rPr>
                <w:i/>
                <w:iCs/>
              </w:rPr>
              <w:t>korugowaną</w:t>
            </w:r>
            <w:proofErr w:type="spellEnd"/>
            <w:r>
              <w:rPr>
                <w:i/>
                <w:iCs/>
              </w:rPr>
              <w:t xml:space="preserve"> (karbowaną)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ST-01.02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7-070107-01-090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Pompa KP250 AV + automatyka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83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40111-040-040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tworzyw sztucznych PP PN10 o śr. zewnętrznej 40 mm o połączeniach zgrzewanych, na ścianach i w posadzce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40111-060-040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z tworzyw sztucznych PP PN10 o śr. zewnętrznej 63 mm o połączeniach zgrzewanych, na ścianach w posadzce i wykopie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40116-040-020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Dodatki za podejścia dopływowe w rurociągach z tworzyw sztucznych do zaworów czerpalnych, baterii, mieszaczy, hydrantów itp. o połączeniu sztywnym o śr. zewnętrznej 40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40116-050-020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Dodatki za podejścia dopływowe w rurociągach z tworzyw sztucznych do zaworów czerpalnych, baterii, mieszaczy, hydrantów itp. o połączeniu sztywnym o śr. zewnętrznej 63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40132-040-020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przelotowe instalacji kanalizacji tłocznej z rur z tworzyw sztucznych o śr. nominalnej 32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40132-060-020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przelotowe instalacji wodociągowych z rur z tworzyw sztucznych o śr. nominalnej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40132-060-020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zwrotne klapowe instalacji wodociągowych z rur z tworzyw sztucznych o śr. nominalnej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40132-040-020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zwrotne klapowe instalacji kanalizacji tłocznej z rur z tworzyw sztucznych o śr. nominalnej 32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2-15G0316-01-020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Przejścia gazoszczelne dla rur o śr. zewn. 63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2-15G0317-01-020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Przegrody ogniowe dla rur o śr. zewn. 63 mm przez ścianę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2-15G0317-03-020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Przegrody ogniowe dla rur o śr. zewn. 110 mm przez ścianę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94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2-15G0317-01-020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Przegrody ogniowe dla rur o śr. zewn. 50 mm przez strop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2-15G0317-02-020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Przegrody ogniowe dla rur o śr. zewn. 75 mm przez strop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Orgbud</w:t>
            </w:r>
            <w:proofErr w:type="spellEnd"/>
            <w:r>
              <w:rPr>
                <w:i/>
                <w:iCs/>
              </w:rPr>
              <w:t xml:space="preserve"> 9260101-01 z.o.2.6-040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Odwodnienia liniowe z </w:t>
            </w:r>
            <w:proofErr w:type="spellStart"/>
            <w:r>
              <w:rPr>
                <w:i/>
                <w:iCs/>
              </w:rPr>
              <w:t>polimerobetonu</w:t>
            </w:r>
            <w:proofErr w:type="spellEnd"/>
            <w:r>
              <w:rPr>
                <w:i/>
                <w:iCs/>
              </w:rPr>
              <w:t xml:space="preserve"> lub tworzywa sztucznego o szerokości w świetle 100 mm i wysokości do 100 mm; klasa obciążenia A15 - roboty wykonywane wewnątrz budynków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Orgbud</w:t>
            </w:r>
            <w:proofErr w:type="spellEnd"/>
            <w:r>
              <w:rPr>
                <w:i/>
                <w:iCs/>
              </w:rPr>
              <w:t xml:space="preserve"> 9260201-01 z.o.2.6-090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Studzienki odpływowe odwodnienia liniowego z </w:t>
            </w:r>
            <w:proofErr w:type="spellStart"/>
            <w:r>
              <w:rPr>
                <w:i/>
                <w:iCs/>
              </w:rPr>
              <w:t>polimerobetonuo</w:t>
            </w:r>
            <w:proofErr w:type="spellEnd"/>
            <w:r>
              <w:rPr>
                <w:i/>
                <w:iCs/>
              </w:rPr>
              <w:t xml:space="preserve"> szerokości w świetle 100 mm i wysokości do 300 mm; klasa obciążenia A15 - roboty wykonywane wewnątrz budynków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1.4. </w:t>
            </w:r>
            <w:r>
              <w:rPr>
                <w:b/>
                <w:bCs/>
              </w:rPr>
              <w:t>Instalacja kanalizacji sanitarnej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98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4-01W0335-08-020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4-01W0208-02-020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Przebicie otworów o powierzchni do 0.05 m2 w elementach z betonu żwirowego o grubości do 20 cm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2-02W2004-01-050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Obudowa słupów płytami gipsowo-kartonowymi na rusztach metalowych pojedynczych jednowarstwowo 50-01 - obudowa pionów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40207-010-040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kanalizacyjne z PVC o śr. 50 mm na ścianach w budynkach mieszkalnych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40207-020-040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kanalizacyjne z PVC o śr. 75 mm na ścianach w budynkach mieszkalnych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104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40207-030-040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kanalizacyjne z PVC o śr. 110 mm na ścianach w budynkach mieszkalnych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40222-010-020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Czyszczaki z PVC kanalizacyjne o śr. 50 mm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40222-010-020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Czyszczaki z PVC kanalizacyjne o śr. 75 mm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40222-020-020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Czyszczaki z PVC kanalizacyjne o śr. 110 mm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40222-010-020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napowietrzające z PVC kanalizacyjne o śr. 50 mm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40211-010-020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Dodatki za wykonanie podejść odpływowych z PVC o śr. 50 mm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40211-030-020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Dodatki za wykonanie podejść odpływowych z PVC o śr. 110 mm o połączeniach wciskowych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40213-040-020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Rury wywiewne z PVC o połączeniu wciskowym o śr. 75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40213-050-020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Rury wywiewne z PVC o połączeniu wciskowym o śr. 110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1.5. </w:t>
            </w:r>
            <w:r>
              <w:rPr>
                <w:b/>
                <w:bCs/>
              </w:rPr>
              <w:t>Instalacja c.o.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113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4-01W0335-08-020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115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4-01W0208-02-020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Przebicie otworów o powierzchni do 0.05 m2 w elementach z betonu żwirowego o grubości do 20 cm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40405-030-040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w instalacjach c.o. nierdzewne o śr. zewnętrznej 15 mm o połączeniach zaprasowywanych na ścianach w budynkach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254,90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40405-040-040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w instalacjach c.o. nierdzewne o śr. zewnętrznej 18 mm o połączeniach zaprasowywanych na ścianach w budynkach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40405-050-040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w instalacjach c.o. nierdzewne o śr. zewnętrznej 22 mm o połączeniach zaprasowywanych na ścianach w budynkach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28,60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40405-060-040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w instalacjach c.o. nierdzewne o śr. zewnętrznej 28 mm o połączeniach zaprasowywanych na ścianach w budynkach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40405-070-040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Rurociągi w instalacjach c.o. nierdzewne o śr. zewnętrznej 35 mm o połączeniach zaprasowywanych na ścianach w budynkach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40409-030-020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Punkty stałe na rurociągach nierdzewnych o śr. zewn. 18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40409-040-020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Punkty stałe na rurociągach nierdzewnych o śr. zewn. 22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40409-060-020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Punkty stałe na rurociągach nierdzewnych o śr. zewn. 35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40408-030-020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Wykonanie kompensacji na rurociągach nierdzewnych o śr. zewn. 35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40408-040-020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Wykonanie kompensacji na rurociągach nierdzewnych o śr. zewn. 22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126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40408-060-020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Wykonanie kompensacji lub obejść elementów konstrukcyjnych na rurociągach nierdzewnych o śr. zewn. 35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40412-060-020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odpowietrzające automatyczne z zaworem stopowym o śr. 15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40429-040-090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Rury </w:t>
            </w:r>
            <w:proofErr w:type="spellStart"/>
            <w:r>
              <w:rPr>
                <w:i/>
                <w:iCs/>
              </w:rPr>
              <w:t>przyłączne</w:t>
            </w:r>
            <w:proofErr w:type="spellEnd"/>
            <w:r>
              <w:rPr>
                <w:i/>
                <w:iCs/>
              </w:rPr>
              <w:t xml:space="preserve"> nierdzewne o śr. zewn. 15 mm do grzejników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40412-010-020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grzejnikowe termostatyczne o śr. nominalnej 15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40412-010-020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grzejnikowe powrotne o śr. nominalnej 15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40418-070-020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Grzejniki stalowe dwupłytowe o wys. 600-900 mm i dług. do 1600 mm - C22-600/500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40418-070-020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Grzejniki stalowe dwupłytowe o wys. 600-900 mm i dług. do 1600 mm - C22-600/600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40418-070-020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Grzejniki stalowe dwupłytowe o wys. 600-900 mm i dług. do 1600 mm - C22-600/700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40418-070-020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Grzejniki stalowe dwupłytowe o wys. 600-900 mm i dług. do 1600 mm - C22-600/800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40418-070-020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Grzejniki stalowe dwupłytowe o wys. 600-900 mm i dług. do 1600 mm - C22-600/900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40418-070-020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Grzejniki stalowe dwupłytowe o wys. 600-900 mm i dług. do 1600 mm - C22-600/1000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40418-070-020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Grzejniki stalowe dwupłytowe o wys. 600-900 mm i dług. do 1600 mm - C22-600/1200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138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40418-070-020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Grzejniki stalowe dwupłytowe o wys. 600-900 mm i dług. do 1600 mm - C22-600/1400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40418-070-020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Grzejniki stalowe dwupłytowe o wys. 600-900 mm i dług. do 1600 mm - C22-600/1600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40418-070-020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Grzejniki stalowe dwupłytowe o wys. 600-900 mm i dług. do 1600 mm - C22-900/700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40418-110-020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Grzejniki stalowe trzypłytowe o wys. 600-900 mm i dług. do 1600 mm - C33-600/900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40418-110-020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Grzejniki stalowe trzypłytowe o wys. 600-900 mm i dług. do 1600 mm - C33-900/600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00-350215-04-020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Głowice termostatyczne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40128-010-040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Płukanie instalacji c.o.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3,00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404,20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40406-010-044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Próby szczelności instalacji c.o. z rur stalowych i miedzianych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urządz</w:t>
            </w:r>
            <w:proofErr w:type="spellEnd"/>
            <w:r>
              <w:rPr>
                <w:i/>
                <w:iCs/>
              </w:rPr>
              <w:t>.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40436-010-086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Próby z dokonaniem regulacji instalacji centralnego ogrzewania (na gorąco)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urz.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15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20 mm (N)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18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20 mm (N)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22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20 mm (N)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28,60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00-340101-19-040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28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30 mm (S)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151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00-340101-19-040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rurociągów śr. 35 mm otulinami </w:t>
            </w:r>
            <w:proofErr w:type="spellStart"/>
            <w:r>
              <w:rPr>
                <w:i/>
                <w:iCs/>
              </w:rPr>
              <w:t>Thermaflex</w:t>
            </w:r>
            <w:proofErr w:type="spellEnd"/>
            <w:r>
              <w:rPr>
                <w:i/>
                <w:iCs/>
              </w:rPr>
              <w:t xml:space="preserve"> FRZ - jednowarstwowymi gr. 30 mm (S)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4-01W0707-02-020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Przejście ogniowe z zaprawy ogniochronnej EI120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1.6. </w:t>
            </w:r>
            <w:r>
              <w:rPr>
                <w:b/>
                <w:bCs/>
              </w:rPr>
              <w:t>Kotłownia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153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40503-020-020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Kotły </w:t>
            </w:r>
            <w:proofErr w:type="spellStart"/>
            <w:r>
              <w:rPr>
                <w:i/>
                <w:iCs/>
              </w:rPr>
              <w:t>Vitocrossal</w:t>
            </w:r>
            <w:proofErr w:type="spellEnd"/>
            <w:r>
              <w:rPr>
                <w:i/>
                <w:iCs/>
              </w:rPr>
              <w:t xml:space="preserve"> 300 o mocy znamionowej 60 kW wraz z automatyką i okablowaniem wg PT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Kominy kotłów </w:t>
            </w:r>
            <w:proofErr w:type="spellStart"/>
            <w:r>
              <w:rPr>
                <w:i/>
                <w:iCs/>
              </w:rPr>
              <w:t>dn</w:t>
            </w:r>
            <w:proofErr w:type="spellEnd"/>
            <w:r>
              <w:rPr>
                <w:i/>
                <w:iCs/>
              </w:rPr>
              <w:t xml:space="preserve"> 100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40511-010-020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Neutralizaror</w:t>
            </w:r>
            <w:proofErr w:type="spellEnd"/>
            <w:r>
              <w:rPr>
                <w:i/>
                <w:iCs/>
              </w:rPr>
              <w:t xml:space="preserve"> skroplin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40143-040-090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Podgrzewacz ciepłej wody </w:t>
            </w:r>
            <w:proofErr w:type="spellStart"/>
            <w:r>
              <w:rPr>
                <w:i/>
                <w:iCs/>
              </w:rPr>
              <w:t>Vitolell</w:t>
            </w:r>
            <w:proofErr w:type="spellEnd"/>
            <w:r>
              <w:rPr>
                <w:i/>
                <w:iCs/>
              </w:rPr>
              <w:t xml:space="preserve"> V100 o </w:t>
            </w:r>
            <w:proofErr w:type="spellStart"/>
            <w:r>
              <w:rPr>
                <w:i/>
                <w:iCs/>
              </w:rPr>
              <w:t>poj</w:t>
            </w:r>
            <w:proofErr w:type="spellEnd"/>
            <w:r>
              <w:rPr>
                <w:i/>
                <w:iCs/>
              </w:rPr>
              <w:t xml:space="preserve"> 500 l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40511-040-020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Naczynia </w:t>
            </w:r>
            <w:proofErr w:type="spellStart"/>
            <w:r>
              <w:rPr>
                <w:i/>
                <w:iCs/>
              </w:rPr>
              <w:t>wzbiorcze</w:t>
            </w:r>
            <w:proofErr w:type="spellEnd"/>
            <w:r>
              <w:rPr>
                <w:i/>
                <w:iCs/>
              </w:rPr>
              <w:t xml:space="preserve"> przeponowe N140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40511-010-020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Naczynia </w:t>
            </w:r>
            <w:proofErr w:type="spellStart"/>
            <w:r>
              <w:rPr>
                <w:i/>
                <w:iCs/>
              </w:rPr>
              <w:t>wzbiorcze</w:t>
            </w:r>
            <w:proofErr w:type="spellEnd"/>
            <w:r>
              <w:rPr>
                <w:i/>
                <w:iCs/>
              </w:rPr>
              <w:t xml:space="preserve"> przeponowe DD25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00-350208-02-020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Pompy obiegowe do centralnego ogrzewania </w:t>
            </w:r>
            <w:proofErr w:type="spellStart"/>
            <w:r>
              <w:rPr>
                <w:i/>
                <w:iCs/>
              </w:rPr>
              <w:t>Stratos</w:t>
            </w:r>
            <w:proofErr w:type="spellEnd"/>
            <w:r>
              <w:rPr>
                <w:i/>
                <w:iCs/>
              </w:rPr>
              <w:t xml:space="preserve"> 30/1-10 i śr. nominalnej króćców przyłączeniowych 1 1/4" (32 mm) wraz z podejściem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00-350208-02-020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Pompy obiegowe do centralnego ogrzewania </w:t>
            </w:r>
            <w:proofErr w:type="spellStart"/>
            <w:r>
              <w:rPr>
                <w:i/>
                <w:iCs/>
              </w:rPr>
              <w:t>Stratos</w:t>
            </w:r>
            <w:proofErr w:type="spellEnd"/>
            <w:r>
              <w:rPr>
                <w:i/>
                <w:iCs/>
              </w:rPr>
              <w:t xml:space="preserve"> 30/1-8 i śr. nominalnej króćców przyłączeniowych 1 1/4" (32 mm) wraz z podejściem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00-350208-02-020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Pompy obiegowe do instalacji podgrzewu ciepłej wody użytkowej </w:t>
            </w:r>
            <w:proofErr w:type="spellStart"/>
            <w:r>
              <w:rPr>
                <w:i/>
                <w:iCs/>
              </w:rPr>
              <w:t>Stratos</w:t>
            </w:r>
            <w:proofErr w:type="spellEnd"/>
            <w:r>
              <w:rPr>
                <w:i/>
                <w:iCs/>
              </w:rPr>
              <w:t xml:space="preserve"> 30/1-6 i śr. nominalnej króćców przyłączeniowych 1 1/4" (32 mm) wraz z podejściem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162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00-350112-03-020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Pompy cyrkulacyjne do ciepłej wody użytkowej </w:t>
            </w:r>
            <w:proofErr w:type="spellStart"/>
            <w:r>
              <w:rPr>
                <w:i/>
                <w:iCs/>
              </w:rPr>
              <w:t>Stratos</w:t>
            </w:r>
            <w:proofErr w:type="spellEnd"/>
            <w:r>
              <w:rPr>
                <w:i/>
                <w:iCs/>
              </w:rPr>
              <w:t xml:space="preserve"> 25/1-6 i śr. nominalnej króćców 1" (25 mm) wraz z podejściem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40509-010-020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Zabezpieczenie przed obniżeniem stanu wody w kotle 933.1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40524-030-020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bezpieczeństwa 1915 3 bar o śr. nominalnej 25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40524-030-020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bezpieczeństwa 2115 6 bar o śr. nominalnej 25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40524-020-020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bezpieczeństwa 2115 6 bar o śr. nominalnej 20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40519-020-020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Zawór napełniający VF06-1/2A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40521-050-020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Klapa </w:t>
            </w:r>
            <w:proofErr w:type="spellStart"/>
            <w:r>
              <w:rPr>
                <w:i/>
                <w:iCs/>
              </w:rPr>
              <w:t>odcinąjąca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międzykołnierzowa</w:t>
            </w:r>
            <w:proofErr w:type="spellEnd"/>
            <w:r>
              <w:rPr>
                <w:i/>
                <w:iCs/>
              </w:rPr>
              <w:t xml:space="preserve"> o śr. nominalnej 40 mm z siłownikiem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00-310307-03-090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mieszające do regulacji temperatury przepływu wody 3-drogowe z siłownikiem elektrycznym; śr. nominalna gniazd zaworów 25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40519-020-020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odcinające kulowe z kielichami gwintowanymi o śr. nominalnej 20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odcinające kulowe z kielichami gwintowanymi o śr. nominalnej 25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odcinające kulowe z kielichami gwintowanymi o śr. nominalnej 32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40519-050-020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odcinające kulowe z kielichami gwintowanymi o śr. nominalnej 40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174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odcinające kulowe z kielichami gwintowanymi o śr. nominalnej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zwrotne grzybkowe z kielichami gwintowanymi o śr. nominalnej 25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zwrotne grzybkowe z kielichami gwintowanymi o śr. nominalnej 32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40519-020-020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spustowe kulowe z kielichami gwintowanymi o śr. nominalnej 20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40412-060-020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odpowietrzające automatyczne o śr. 15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40434-010-020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Zbiorniki odpowietrzające o pojemności 3 dm3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Filtry siatkowe z kielichami gwintowanymi o śr. nominalnej 25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Filtry siatkowe z kielichami gwintowanymi o śr. nominalnej 32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Zawory </w:t>
            </w:r>
            <w:proofErr w:type="spellStart"/>
            <w:r>
              <w:rPr>
                <w:i/>
                <w:iCs/>
              </w:rPr>
              <w:t>antyskażeniowe</w:t>
            </w:r>
            <w:proofErr w:type="spellEnd"/>
            <w:r>
              <w:rPr>
                <w:i/>
                <w:iCs/>
              </w:rPr>
              <w:t xml:space="preserve"> BA z kielichami gwintowanymi o śr. nominalnej 25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40519-050-020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Zawory </w:t>
            </w:r>
            <w:proofErr w:type="spellStart"/>
            <w:r>
              <w:rPr>
                <w:i/>
                <w:iCs/>
              </w:rPr>
              <w:t>antyskażeniowe</w:t>
            </w:r>
            <w:proofErr w:type="spellEnd"/>
            <w:r>
              <w:rPr>
                <w:i/>
                <w:iCs/>
              </w:rPr>
              <w:t xml:space="preserve"> BA z kielichami gwintowanymi o śr. nominalnej 40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Połączenie rozłączne o śr. nominalnej 25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40531-030-020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Termometry montowane wraz z wykonaniem tulei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40531-040-020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Manometry montowane wraz z wykonaniem tulei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187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40514-020-040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Rozdzielacze do kotłów i instalacji c.o. z rur o śr. nominalnej do 80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2,40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40516-010-040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rurociągów stalowych o śr. nominalnej 40 mm i grub. ścianek 3,2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40516-020-040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rurociągów stalowych o śr. nominalnej 50 mm i grub. ścianek 3,6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40517-010-020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kształtek stalowych o śr. nominalnej 40 mm i grub. ścianek 3,2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40517-020-020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kształtek stalowych o śr. nominalnej 50 mm i grub. ścianek 3,6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40518-010-171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Spawanie ręczne gazowe rurociągu lub kształtek o śr. nominalnej 40 mm i grub. ścianek 3,2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40518-020-171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Spawanie ręczne gazowe rurociągu lub kształtek o śr. nominalnej 50 mm i grub. ścianek 3,6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7-12W0105-04-050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Odtłuszczanie rurociągów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3,74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7-12W0101-04-050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Czyszczenie przez szczotkowanie ręczne do trzeciego stopnia czystości rurociągów o średnicy zewnętrznej do 57 mm (stan wyjściowy powierzchni B)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1,21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7-12W0101-05-050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Czyszczenie przez szczotkowanie ręczne do trzeciego stopnia czystości rurociągów o średnicy zewnętrznej 58-219 mm (stan wyjściowy powierzchni B)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2,53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7-12W0201-04-050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Malowanie pędzlem farbami do gruntowania miniowymi i olejnymi rurociągów o średnicy zewnętrznej do 57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1,21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7-12W0201-05-050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Malowanie pędzlem farbami do gruntowania miniowymi i olejnymi rurociągów o średnicy zewnętrznej 58-219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2,53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199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7-12W0210-04-050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Malowanie pędzlem farbami nawierzchniowymi i emaliami ftalowymi rurociągów o średnicy zewnętrznej do 57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1,21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7-12W0210-05-050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Malowanie pędzlem farbami nawierzchniowymi i emaliami ftalowymi rurociągów o średnicy zewnętrznej 58-219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2,53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KNZ-04-040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otulin termoizolacyjnych "STEINONORM 300" typ M P I S dla rurociągów o śr. 40 mm, gr. izolacji 40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KNZ-04-040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otulin termoizolacyjnych "STEINONORM 300" typ M P I S dla rurociągów o śr. 50 mm, gr. izolacji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KNZ-04-040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otulin termoizolacyjnych "STEINONORM 300" typ M P I S dla rurociągów o śr. 80 mm, gr. izolacji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2,40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40529-020-020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Uruchomienie kotłowni c.o. - 2 osoby obsługi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5-080802-01-020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wykonanie ślepych otworów w cegle głębokości do 8 cm i śr. do 10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5-080809-01-020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Osadzenie w podłożu kołków plastykowych rozporowych w gotowych ślepych otworach.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Dostawa gaśnic proszkowych 6 kg wraz z wieszakiem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1.7. </w:t>
            </w:r>
            <w:r>
              <w:rPr>
                <w:b/>
                <w:bCs/>
              </w:rPr>
              <w:t>Stacja uzdatniania wody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208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40531-040-020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Manometry montowane wraz z wykonaniem tulei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209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40519-010-020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spustowe kulowe z kielichami gwintowanymi o śr. nominalnej 15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40130-010-020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przelotowe instalacji wodociągowych z rur stalowych o śr. nominalnej 15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40130-030-020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przelotowe instalacji wodociągowych z rur stalowych o śr. nominalnej 25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40130-030-020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zwrotne instalacji wodociągowych z rur stalowych o śr. nominalnej 25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40130-030-020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Filtr wstępny FF06/20 </w:t>
            </w:r>
            <w:proofErr w:type="spellStart"/>
            <w:r>
              <w:rPr>
                <w:i/>
                <w:iCs/>
              </w:rPr>
              <w:t>Techwater</w:t>
            </w:r>
            <w:proofErr w:type="spellEnd"/>
            <w:r>
              <w:rPr>
                <w:i/>
                <w:iCs/>
              </w:rPr>
              <w:t xml:space="preserve"> o śr. nominalnej 25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40130-030-020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Dozownik inhibitora korozji TGI60 </w:t>
            </w:r>
            <w:proofErr w:type="spellStart"/>
            <w:r>
              <w:rPr>
                <w:i/>
                <w:iCs/>
              </w:rPr>
              <w:t>Techdos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Techwater</w:t>
            </w:r>
            <w:proofErr w:type="spellEnd"/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40140-010-090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Wodomierze skrzydełkowe domowe lub mieszkaniowe o śr. nominalnej 15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40511-010-020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Zmiękczacz TW08 seria Euro LGX </w:t>
            </w:r>
            <w:proofErr w:type="spellStart"/>
            <w:r>
              <w:rPr>
                <w:i/>
                <w:iCs/>
              </w:rPr>
              <w:t>dn</w:t>
            </w:r>
            <w:proofErr w:type="spellEnd"/>
            <w:r>
              <w:rPr>
                <w:i/>
                <w:iCs/>
              </w:rPr>
              <w:t xml:space="preserve"> 35 </w:t>
            </w:r>
            <w:proofErr w:type="spellStart"/>
            <w:r>
              <w:rPr>
                <w:i/>
                <w:iCs/>
              </w:rPr>
              <w:t>Techwater</w:t>
            </w:r>
            <w:proofErr w:type="spellEnd"/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1.8. </w:t>
            </w:r>
            <w:r>
              <w:rPr>
                <w:b/>
                <w:bCs/>
              </w:rPr>
              <w:t>Instalacja detekcji gazu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217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AL-01 0108-04-020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sygnalizatora optyczno-akustycznego zewnętrznego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AL-01 0401-06-020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czujek detekcji gazu - metanu/propanu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AL-01 0404-09-020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dodatkowych urządzeń na gotowym podłożu z podłączeniem - moduł sterujący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220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50110-040-040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Listwy elektroinstalacyjne z PCW (naścienne, przypodłogowe i ścienne) przykręcane do cegły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50110-050-040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Listwy elektroinstalacyjne z PCW (naścienne, przypodłogowe i ścienne) przykręcane do betonu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50209-040-040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Przewody kabelkowe o łącznym przekroju żył do 7.5 mm2 układane w gotowych korytkach i na drabinkach na uchwytach </w:t>
            </w:r>
            <w:proofErr w:type="spellStart"/>
            <w:r>
              <w:rPr>
                <w:i/>
                <w:iCs/>
              </w:rPr>
              <w:t>bezśrubowych</w:t>
            </w:r>
            <w:proofErr w:type="spellEnd"/>
            <w:r>
              <w:rPr>
                <w:i/>
                <w:iCs/>
              </w:rPr>
              <w:t xml:space="preserve"> - </w:t>
            </w:r>
            <w:proofErr w:type="spellStart"/>
            <w:r>
              <w:rPr>
                <w:i/>
                <w:iCs/>
              </w:rPr>
              <w:t>YDYżo</w:t>
            </w:r>
            <w:proofErr w:type="spellEnd"/>
            <w:r>
              <w:rPr>
                <w:i/>
                <w:iCs/>
              </w:rPr>
              <w:t xml:space="preserve"> 4x1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50209-040-040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Przewody kabelkowe o łącznym przekroju żył do 7.5 mm2 układane w gotowych korytkach i na drabinkach na uchwytach </w:t>
            </w:r>
            <w:proofErr w:type="spellStart"/>
            <w:r>
              <w:rPr>
                <w:i/>
                <w:iCs/>
              </w:rPr>
              <w:t>bezśrubowych</w:t>
            </w:r>
            <w:proofErr w:type="spellEnd"/>
            <w:r>
              <w:rPr>
                <w:i/>
                <w:iCs/>
              </w:rPr>
              <w:t xml:space="preserve"> - </w:t>
            </w:r>
            <w:proofErr w:type="spellStart"/>
            <w:r>
              <w:rPr>
                <w:i/>
                <w:iCs/>
              </w:rPr>
              <w:t>YDYżo</w:t>
            </w:r>
            <w:proofErr w:type="spellEnd"/>
            <w:r>
              <w:rPr>
                <w:i/>
                <w:iCs/>
              </w:rPr>
              <w:t xml:space="preserve"> 2x2,5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50209-040-040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Przewody kabelkowe o łącznym przekroju żył do 7.5 mm2 układane w gotowych korytkach i na drabinkach na uchwytach </w:t>
            </w:r>
            <w:proofErr w:type="spellStart"/>
            <w:r>
              <w:rPr>
                <w:i/>
                <w:iCs/>
              </w:rPr>
              <w:t>bezśrubowych</w:t>
            </w:r>
            <w:proofErr w:type="spellEnd"/>
            <w:r>
              <w:rPr>
                <w:i/>
                <w:iCs/>
              </w:rPr>
              <w:t xml:space="preserve"> - </w:t>
            </w:r>
            <w:proofErr w:type="spellStart"/>
            <w:r>
              <w:rPr>
                <w:i/>
                <w:iCs/>
              </w:rPr>
              <w:t>YTKSYżo</w:t>
            </w:r>
            <w:proofErr w:type="spellEnd"/>
            <w:r>
              <w:rPr>
                <w:i/>
                <w:iCs/>
              </w:rPr>
              <w:t xml:space="preserve"> 1x4x0,8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AL-01 0604-01-020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Praca próbna i testowanie systemu alarmowego detekcji gazu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1.9. </w:t>
            </w:r>
            <w:r>
              <w:rPr>
                <w:b/>
                <w:bCs/>
              </w:rPr>
              <w:t>Instalacja gazu wewnętrzna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226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2-19W0215-01-090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Przyłącza domowe o śr. nominalnej 50 mm - montaż podejścia w rurze ochronnej ze skrzynką gazową i kurkiem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2-19W0216-01-016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Przejścia gazociągu przez ściany murowane grubości 1 cegły dla przyłączy o śr. nominalnej 50 mm w tulejach z rur stalowych o śr. 80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przejśc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4-01W0707-02-020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Wypełnienie tulei zaprawą ogniochronną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40521-060-020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Zawory elektromagnetyczne MAG kołnierzowe o śr. nominalnej 50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230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40303-040-040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Rurociągi w instalacjach gazowych stalowe o połączeniach spawanych o </w:t>
            </w:r>
            <w:proofErr w:type="spellStart"/>
            <w:r>
              <w:rPr>
                <w:i/>
                <w:iCs/>
              </w:rPr>
              <w:t>śr.nom</w:t>
            </w:r>
            <w:proofErr w:type="spellEnd"/>
            <w:r>
              <w:rPr>
                <w:i/>
                <w:iCs/>
              </w:rPr>
              <w:t>. 32 mm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40303-060-040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Rurociągi w instalacjach gazowych stalowe o połączeniach spawanych o </w:t>
            </w:r>
            <w:proofErr w:type="spellStart"/>
            <w:r>
              <w:rPr>
                <w:i/>
                <w:iCs/>
              </w:rPr>
              <w:t>śr.nom</w:t>
            </w:r>
            <w:proofErr w:type="spellEnd"/>
            <w:r>
              <w:rPr>
                <w:i/>
                <w:iCs/>
              </w:rPr>
              <w:t>. 50 mm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3,90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40303-080-040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Rurociągi w instalacjach gazowych stalowe o połączeniach spawanych o </w:t>
            </w:r>
            <w:proofErr w:type="spellStart"/>
            <w:r>
              <w:rPr>
                <w:i/>
                <w:iCs/>
              </w:rPr>
              <w:t>śr.nom</w:t>
            </w:r>
            <w:proofErr w:type="spellEnd"/>
            <w:r>
              <w:rPr>
                <w:i/>
                <w:iCs/>
              </w:rPr>
              <w:t>. 80 mm na ścianach w budynkach mieszkalnych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1,80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40312-060-020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Kurki gazowe przelotowe o śr. 50 mm o połączeniach gwintowanych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40312-060-020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Filtry gazowe przelotowe o śr. 50 mm o połączeniach gwintowanych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40531-040-020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Manometry montowane wraz z wykonaniem tulei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7-12W0105-04-050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Odtłuszczanie rurociągów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2,55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7-12W0101-04-050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Czyszczenie przez szczotkowanie ręczne do trzeciego stopnia czystości rurociągów o średnicy zewnętrznej do 57 mm (stan wyjściowy powierzchni B)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1,32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7-12W0101-05-050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Czyszczenie przez szczotkowanie ręczne do trzeciego stopnia czystości rurociągów o średnicy zewnętrznej 58-219 mm (stan wyjściowy powierzchni B)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1,23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7-12W0201-04-050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Malowanie pędzlem farbami do gruntowania miniowymi i olejnymi rurociągów o średnicy zewnętrznej do 57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1,32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7-12W0210-04-050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Malowanie pędzlem farbami nawierzchniowymi i emaliami ftalowymi rurociągów o średnicy zewnętrznej do 57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1,32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241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7-12W0201-05-050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Malowanie pędzlem farbami do gruntowania miniowymi i olejnymi rurociągów o średnicy zewnętrznej 58-219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1,23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7-12W0210-05-050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Malowanie pędzlem farbami nawierzchniowymi i emaliami ftalowymi rurociągów o średnicy zewnętrznej 58-219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1,23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40307-020-085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Próba instalacji gazowej na ciśnienie dla wykonawcy i dostawcy gazu przed gazomierzem w budynkach mieszkalnych - śr. rurociągu do 65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prob.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1.10. </w:t>
            </w:r>
            <w:r>
              <w:rPr>
                <w:b/>
                <w:bCs/>
              </w:rPr>
              <w:t>Instalacja gazu zewnętrzna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244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60803-050-050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Ręczne rozebranie nawierzchni z kostki betonowej na podsypce cementowo-piaskowej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ST-01.01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10210-030-060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oraz przekopy o głębokości do 3.0 m wykonywane na odkład koparkami podsiębiernymi o pojemności łyżki 0.25 m3 w gruncie kat. III-IV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ST-01.01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10,39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10202-040-060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ziemne wykonywane koparkami podsiębiernymi o poj. łyżki 0.25 m3 w gruncie kat. III z transportem urobku na odległość do 1 km samochodami samowyładowczymi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ST-01.01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4,01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10208-020-060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Dodatek za każdy rozpoczęty 1 km transportu ziemi samochodami samowyładowczymi po drogach o nawierzchni utwardzonej (kat.gr. I-IV) ponad 1 km - wywóz nadmiaru ziemi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9,00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ST-01.01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4,01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41411-010-060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Podłoża pod kanały i obiekty z materiałów sypkich grub. 10 cm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ST-01.01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2-19W0306-05-040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Rury ochronne (osłonowe) z PE SDR 17,6 o śr. nominalnej 110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250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2-19W0301-06-040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rurociągów z rur polietylenowych (HDPD) o śr. nominalnej 63 mm z rur w zwojach - przeciąganie w rurach ochronnych z założeniem manszet i pierścieni dystansowych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2-19W0301-06-040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rurociągów z rur polietylenowych (HDPD) o śr. nominalnej 63 mm z rur w zwojach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2-19W0303-06-020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Połączenia rur z polietylenu o śr. 63 mm za pomocą kształtek elektrooporowych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2-19W0305-06-020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Przyłącza domowe z PE-HD o śr. do 63 mm w rurze ochronnej stalowej o śr. do 100 mm - podejście do punktu redukcyjnego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KNNR </w:t>
            </w:r>
            <w:proofErr w:type="spellStart"/>
            <w:r>
              <w:rPr>
                <w:i/>
                <w:iCs/>
              </w:rPr>
              <w:t>Wacetob</w:t>
            </w:r>
            <w:proofErr w:type="spellEnd"/>
            <w:r>
              <w:rPr>
                <w:i/>
                <w:iCs/>
              </w:rPr>
              <w:t xml:space="preserve"> 90814-01-040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Zabezpieczenie istniejących kabli energetycznych rurami ochronnymi dwudzielnymi o śr. 110 mm z uszczelnieniem końców rur dławicą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ST-01.01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2-19W0220-01-090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Próba szczelności i wytrzymałości gazowych przyłączy domowych - montaż aparatury kontrolno-pomiarowej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2-19W0220-02-040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Próba szczelności i wytrzymałości gazowych przyłączy domowych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10318-03 z.o.2.1-060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Zasypywanie wykopów o ścianach pionowych o szerokości 0.8-2.5 m i </w:t>
            </w:r>
            <w:proofErr w:type="spellStart"/>
            <w:r>
              <w:rPr>
                <w:i/>
                <w:iCs/>
              </w:rPr>
              <w:t>głęb.do</w:t>
            </w:r>
            <w:proofErr w:type="spellEnd"/>
            <w:r>
              <w:rPr>
                <w:i/>
                <w:iCs/>
              </w:rPr>
              <w:t xml:space="preserve"> 3.0 m w </w:t>
            </w:r>
            <w:proofErr w:type="spellStart"/>
            <w:r>
              <w:rPr>
                <w:i/>
                <w:iCs/>
              </w:rPr>
              <w:t>gr.kat</w:t>
            </w:r>
            <w:proofErr w:type="spellEnd"/>
            <w:r>
              <w:rPr>
                <w:i/>
                <w:iCs/>
              </w:rPr>
              <w:t xml:space="preserve">. I-III - współczynnik zagęszczenia </w:t>
            </w:r>
            <w:proofErr w:type="spellStart"/>
            <w:r>
              <w:rPr>
                <w:i/>
                <w:iCs/>
              </w:rPr>
              <w:t>Js</w:t>
            </w:r>
            <w:proofErr w:type="spellEnd"/>
            <w:r>
              <w:rPr>
                <w:i/>
                <w:iCs/>
              </w:rPr>
              <w:t xml:space="preserve">=1.00) - </w:t>
            </w:r>
            <w:proofErr w:type="spellStart"/>
            <w:r>
              <w:rPr>
                <w:i/>
                <w:iCs/>
              </w:rPr>
              <w:t>obsypka</w:t>
            </w:r>
            <w:proofErr w:type="spellEnd"/>
            <w:r>
              <w:rPr>
                <w:i/>
                <w:iCs/>
              </w:rPr>
              <w:t xml:space="preserve"> piaskowa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ST-01.01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2,81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2-19W0102-01-040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Oznakowanie trasy gazociągu ułożonego w ziemi taśmą z tworzywa sztucznego z wtopionym drutem lokalizacyjnym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10214-05 z.o.2.1-060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Zasypanie wykopów fundamentowych podłużnych, punktowych, rowów, wykopów obiektowych spycharkami z zagęszczeniem mechanicznym ubijakami (grubość warstwy w stanie luźnym 25 cm) - kat. gruntu III-IV - współczynnik zagęszczenia </w:t>
            </w:r>
            <w:proofErr w:type="spellStart"/>
            <w:r>
              <w:rPr>
                <w:i/>
                <w:iCs/>
              </w:rPr>
              <w:t>Js</w:t>
            </w:r>
            <w:proofErr w:type="spellEnd"/>
            <w:r>
              <w:rPr>
                <w:i/>
                <w:iCs/>
              </w:rPr>
              <w:t>=1.00)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ST-01.01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10,39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260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60113-010-050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Warstwa dolna podbudowy z kruszyw łamanych o grubości po zagęszczeniu 15 cm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ST-01.01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60113-040-050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Warstwa górna podbudowy z kruszyw łamanych o grubości po zagęszczeniu 8 cm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ST-01.01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60502-030-050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Nawierzchnie z kostki brukowej betonowej na podsypce cementowo-piaskowej z wypełnieniem spoin piaskiem - kostka z odzysku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Nr Spec.: ST-01.01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1.11. </w:t>
            </w:r>
            <w:r w:rsidRPr="004E0FE7">
              <w:rPr>
                <w:b/>
                <w:bCs/>
                <w:szCs w:val="28"/>
              </w:rPr>
              <w:t xml:space="preserve">Instalacja wentylacji - </w:t>
            </w:r>
            <w:r>
              <w:rPr>
                <w:b/>
                <w:bCs/>
              </w:rPr>
              <w:t>Wywiew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263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4-01W0325-04-020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Zamurowanie przebić w ścianach z cegieł o grubości ponad 1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2-170101-03-050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Przewody wentylacyjne z blachy stalowej, prostokątne, typ A/I o obwodzie do 1000 mm - udział kształtek do 35 %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8,12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2-170138-01-020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Kratki wentylacyjne typ A lub N o obwodzie do 800 mm - do przewodów stalowych i aluminiowych - kwadratowe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Orgbud</w:t>
            </w:r>
            <w:proofErr w:type="spellEnd"/>
            <w:r>
              <w:rPr>
                <w:i/>
                <w:iCs/>
              </w:rPr>
              <w:t xml:space="preserve"> 9160105-02-050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kanałów wentylacyjnych i klimatyzacyjnych o przekroju prostokątnym samoprzylepną matą </w:t>
            </w:r>
            <w:proofErr w:type="spellStart"/>
            <w:r>
              <w:rPr>
                <w:i/>
                <w:iCs/>
              </w:rPr>
              <w:t>lamelową</w:t>
            </w:r>
            <w:proofErr w:type="spellEnd"/>
            <w:r>
              <w:rPr>
                <w:i/>
                <w:iCs/>
              </w:rPr>
              <w:t xml:space="preserve"> KLIMAFIX firmy ROCKWOOL - udział kształtek do 65%; obwód kanałów do 1000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1,01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Orgbud</w:t>
            </w:r>
            <w:proofErr w:type="spellEnd"/>
            <w:r>
              <w:rPr>
                <w:i/>
                <w:iCs/>
              </w:rPr>
              <w:t xml:space="preserve"> 9160101-02-050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Izolacja prostych odcinków kanałów wentylacyjnych i klimatyzacyjnych o przekroju prostokątnym samoprzylepną matą </w:t>
            </w:r>
            <w:proofErr w:type="spellStart"/>
            <w:r>
              <w:rPr>
                <w:i/>
                <w:iCs/>
              </w:rPr>
              <w:t>lamelową</w:t>
            </w:r>
            <w:proofErr w:type="spellEnd"/>
            <w:r>
              <w:rPr>
                <w:i/>
                <w:iCs/>
              </w:rPr>
              <w:t xml:space="preserve"> KLIMAFIX firmy ROCKWOOL; obwód kanałów do 1000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5,76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269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2-160603-03-050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Płaszcze ochronne z blachy ocynkowanej o grubości 0.55 mm na izolacji powierzchni kształtowych o wielkości ponad 1.07 m2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1.12. </w:t>
            </w:r>
            <w:r>
              <w:rPr>
                <w:b/>
                <w:bCs/>
                <w:szCs w:val="28"/>
              </w:rPr>
              <w:t xml:space="preserve">Instalacja wentylacji - </w:t>
            </w:r>
            <w:r>
              <w:rPr>
                <w:b/>
                <w:bCs/>
              </w:rPr>
              <w:t>Nawiew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270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2-170113-03-050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Przewody wentylacyjne z blachy stalowej, kołowe, typ B/I o śr. do 315 mm - udział kształtek do 35 %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2,36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2-170138-02-020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Kratki wentylacyjne typ A lub N o obwodzie do 1200 mm - do przewodów stalowych i aluminiowych - okrągłe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>INSTALACJE ELEKTRYCZNE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2.1. </w:t>
            </w:r>
            <w:r>
              <w:rPr>
                <w:b/>
                <w:bCs/>
              </w:rPr>
              <w:t>Rozdzielnice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273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51203-1-020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Podłączenie przewodów kabelkowych o przekroju żyły do 6 mm2 pod zaciski lub bolce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50206-060-040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Przewody kabelkowe o łącznym przekroju żył do 30 mm2 układane </w:t>
            </w:r>
            <w:proofErr w:type="spellStart"/>
            <w:r>
              <w:rPr>
                <w:i/>
                <w:iCs/>
              </w:rPr>
              <w:t>n.t.</w:t>
            </w:r>
            <w:proofErr w:type="spellEnd"/>
            <w:r>
              <w:rPr>
                <w:i/>
                <w:iCs/>
              </w:rPr>
              <w:t xml:space="preserve"> na podłożu innym niż betonowe - </w:t>
            </w:r>
            <w:proofErr w:type="spellStart"/>
            <w:r>
              <w:rPr>
                <w:i/>
                <w:iCs/>
              </w:rPr>
              <w:t>YKYżo</w:t>
            </w:r>
            <w:proofErr w:type="spellEnd"/>
            <w:r>
              <w:rPr>
                <w:i/>
                <w:iCs/>
              </w:rPr>
              <w:t xml:space="preserve"> 5x6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50407-010-020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Wyłącznik nadprądowy 1-biegunowy w istniejącej rozdzielnicy RG - wyłączniki B16A/1P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276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50408-040-020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Dodatkowe wyposażenie istniejącej rozdzielnicy RG - szyna łączeniowa 1-biegunowa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50405-010-020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Skrzynki i rozdzielnice skrzynkowe o masie do 10 kg wraz z konstrukcją mocowaną do podłoża przez zabetonowanie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50408-020-020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Dodatkowe wyposażenie rozdzielnic modułowych - listwa przyłączowa (zaciskowa)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50408-010-020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Dodatkowe wyposażenie rozdzielnic modułowych - szyna nośna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50408-040-020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Dodatkowe wyposażenie rozdzielnic modułowych - szyna łączeniowa 1-biegunowa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50407-030-020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Rozłącznik lub wyłącznik przeciwporażeniowy 1 (2)-biegunowy w rozdzielnicach - CFI6 25/3P 30mA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50407-010-020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Wyłącznik nadprądowy 1-biegunowy w rozdzielnicach - cewka wybijakowa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50407-030-020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Rozłącznik lub wyłącznik przeciwporażeniowy 1 (2)-biegunowy w rozdzielnicach - ochronnik 4P B+C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50407-010-020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Wyłącznik nadprądowy 1-biegunowy w rozdzielnicach - lampki kontrolne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50407-010-020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Wyłącznik nadprądowy 1-biegunowy w rozdzielnicach - wyłączniki B16A/1P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50407-010-020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Wyłącznik nadprądowy 1-biegunowy w rozdzielnicach - wyłączniki C6A/1P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50407-010-020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Wyłącznik nadprądowy 1-biegunowy w rozdzielnicach - wyłączniki C2A/1P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288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50407-010-020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Wyłącznik nadprądowy 1-biegunowy w rozdzielnicach - wyłączniki B10A/1P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2.2. </w:t>
            </w:r>
            <w:r>
              <w:rPr>
                <w:b/>
                <w:bCs/>
              </w:rPr>
              <w:t>Instalacja oświetleniowa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289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4-01W0335-09-020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50304-030-020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Odgałęźniki </w:t>
            </w:r>
            <w:proofErr w:type="spellStart"/>
            <w:r>
              <w:rPr>
                <w:i/>
                <w:iCs/>
              </w:rPr>
              <w:t>bryzgoszczelne</w:t>
            </w:r>
            <w:proofErr w:type="spellEnd"/>
            <w:r>
              <w:rPr>
                <w:i/>
                <w:iCs/>
              </w:rPr>
              <w:t xml:space="preserve"> z tworzywa sztucznego o 3 wylotach przykręcane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50303-050-020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Puszki z tworzywa sztucznego o wym. 85x105 mm o 3 wylotach dla przewodów o przekroju do 6 mm2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50306-050-020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Łączniki i przyciski jednobiegunowe natynkowe do przygotowanego podłoża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50307-010-020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Łączniki i przyciski instalacyjne </w:t>
            </w:r>
            <w:proofErr w:type="spellStart"/>
            <w:r>
              <w:rPr>
                <w:i/>
                <w:iCs/>
              </w:rPr>
              <w:t>bryzgoszczelne</w:t>
            </w:r>
            <w:proofErr w:type="spellEnd"/>
            <w:r>
              <w:rPr>
                <w:i/>
                <w:iCs/>
              </w:rPr>
              <w:t xml:space="preserve"> jednobiegunowe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50110-040-040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Listwy elektroinstalacyjne z PCW (naścienne, przypodłogowe i ścienne) przykręcane do cegły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50110-050-040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Listwy elektroinstalacyjne z PCW (naścienne, przypodłogowe i ścienne) przykręcane do betonu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50209-040-040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Przewody kabelkowe o łącznym przekroju żył do 7.5 mm2 układane w gotowych korytkach i na drabinkach na uchwytach </w:t>
            </w:r>
            <w:proofErr w:type="spellStart"/>
            <w:r>
              <w:rPr>
                <w:i/>
                <w:iCs/>
              </w:rPr>
              <w:t>bezśrubowych</w:t>
            </w:r>
            <w:proofErr w:type="spellEnd"/>
            <w:r>
              <w:rPr>
                <w:i/>
                <w:iCs/>
              </w:rPr>
              <w:t xml:space="preserve"> - </w:t>
            </w:r>
            <w:proofErr w:type="spellStart"/>
            <w:r>
              <w:rPr>
                <w:i/>
                <w:iCs/>
              </w:rPr>
              <w:t>YDYżo</w:t>
            </w:r>
            <w:proofErr w:type="spellEnd"/>
            <w:r>
              <w:rPr>
                <w:i/>
                <w:iCs/>
              </w:rPr>
              <w:t xml:space="preserve"> 3x1,5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50502-030-090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Oprawy oświetleniowe przykręcane - pom. kotłowni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299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50502-030-090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Oprawy oświetleniowe przykręcane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50502-030-090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Oprawy oświetleniowe </w:t>
            </w:r>
            <w:proofErr w:type="spellStart"/>
            <w:r>
              <w:rPr>
                <w:i/>
                <w:iCs/>
              </w:rPr>
              <w:t>awarylne</w:t>
            </w:r>
            <w:proofErr w:type="spellEnd"/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2-15G0317-01-020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Przegrody ogniowe dla kabli przy przejściu przez ścianę - plaster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2.3. </w:t>
            </w:r>
            <w:r>
              <w:rPr>
                <w:b/>
                <w:bCs/>
              </w:rPr>
              <w:t>Instalacja gniazd wtykowych i sterowania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285"/>
        <w:gridCol w:w="1416"/>
        <w:gridCol w:w="2693"/>
        <w:gridCol w:w="1063"/>
        <w:gridCol w:w="923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302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4-01W0335-10-020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50303-070-020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Puszki z tworzywa sztucznego o wym. 85x105 mm o 3 wylotach dla przewodów o przekroju do 16 mm2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304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50304-030-020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Odgałęźniki </w:t>
            </w:r>
            <w:proofErr w:type="spellStart"/>
            <w:r>
              <w:rPr>
                <w:i/>
                <w:iCs/>
              </w:rPr>
              <w:t>bryzgoszczelne</w:t>
            </w:r>
            <w:proofErr w:type="spellEnd"/>
            <w:r>
              <w:rPr>
                <w:i/>
                <w:iCs/>
              </w:rPr>
              <w:t xml:space="preserve"> z tworzywa sztucznego o 2 wylotach przykręcane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305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50308-050-020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Gniazda instalacyjne wtyczkowe ze stykiem ochronnym </w:t>
            </w:r>
            <w:proofErr w:type="spellStart"/>
            <w:r>
              <w:rPr>
                <w:i/>
                <w:iCs/>
              </w:rPr>
              <w:t>bryzgoszczelne</w:t>
            </w:r>
            <w:proofErr w:type="spellEnd"/>
            <w:r>
              <w:rPr>
                <w:i/>
                <w:iCs/>
              </w:rPr>
              <w:t xml:space="preserve"> 2-biegunowe przykręcane o obciążalności do 16 A i przekroju przewodów do 2.5 mm2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306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51207-070-040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Wykucie bruzd dla rur RKLG18, RS22 w betonie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6,10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50101-010-040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Rury winidurowe o </w:t>
            </w:r>
            <w:proofErr w:type="spellStart"/>
            <w:r>
              <w:rPr>
                <w:i/>
                <w:iCs/>
              </w:rPr>
              <w:t>śr.do</w:t>
            </w:r>
            <w:proofErr w:type="spellEnd"/>
            <w:r>
              <w:rPr>
                <w:i/>
                <w:iCs/>
              </w:rPr>
              <w:t xml:space="preserve"> 20 mm układane p.t. w gotowych bruzdach w betonie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6,10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308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50110-040-040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Listwy elektroinstalacyjne z PCW (naścienne, przypodłogowe i ścienne) przykręcane do cegły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309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50110-050-040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Listwy elektroinstalacyjne z PCW (naścienne, przypodłogowe i ścienne) przykręcane do betonu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Borders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36CA7" w:rsidRDefault="00E36CA7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410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36CA7" w:rsidRDefault="00E36CA7" w:rsidP="002E1C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36CA7" w:rsidRDefault="00E36CA7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36CA7" w:rsidRDefault="00E36CA7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36CA7" w:rsidRDefault="00E36CA7" w:rsidP="002E1CA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E36CA7" w:rsidRDefault="00E36CA7" w:rsidP="002E1CA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310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50203-010-040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Przewody kabelkowe o łącznym przekroju żył do 7.5 mm2 wciągane do rur - </w:t>
            </w:r>
            <w:proofErr w:type="spellStart"/>
            <w:r>
              <w:rPr>
                <w:i/>
                <w:iCs/>
              </w:rPr>
              <w:t>YDYżo</w:t>
            </w:r>
            <w:proofErr w:type="spellEnd"/>
            <w:r>
              <w:rPr>
                <w:i/>
                <w:iCs/>
              </w:rPr>
              <w:t xml:space="preserve"> 3x1,5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6,10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311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50209-040-040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Przewody kabelkowe o łącznym przekroju żył do 7.5 mm2 układane w gotowych korytkach i na drabinkach na uchwytach </w:t>
            </w:r>
            <w:proofErr w:type="spellStart"/>
            <w:r>
              <w:rPr>
                <w:i/>
                <w:iCs/>
              </w:rPr>
              <w:t>bezśrubowych</w:t>
            </w:r>
            <w:proofErr w:type="spellEnd"/>
            <w:r>
              <w:rPr>
                <w:i/>
                <w:iCs/>
              </w:rPr>
              <w:t xml:space="preserve"> - </w:t>
            </w:r>
            <w:proofErr w:type="spellStart"/>
            <w:r>
              <w:rPr>
                <w:i/>
                <w:iCs/>
              </w:rPr>
              <w:t>YDYżo</w:t>
            </w:r>
            <w:proofErr w:type="spellEnd"/>
            <w:r>
              <w:rPr>
                <w:i/>
                <w:iCs/>
              </w:rPr>
              <w:t xml:space="preserve"> 3x1,5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312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50209-040-040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Przewody kabelkowe o łącznym przekroju żył do 7.5 mm2 układane w gotowych korytkach i na drabinkach na uchwytach </w:t>
            </w:r>
            <w:proofErr w:type="spellStart"/>
            <w:r>
              <w:rPr>
                <w:i/>
                <w:iCs/>
              </w:rPr>
              <w:t>bezśrubowych</w:t>
            </w:r>
            <w:proofErr w:type="spellEnd"/>
            <w:r>
              <w:rPr>
                <w:i/>
                <w:iCs/>
              </w:rPr>
              <w:t xml:space="preserve"> - </w:t>
            </w:r>
            <w:proofErr w:type="spellStart"/>
            <w:r>
              <w:rPr>
                <w:i/>
                <w:iCs/>
              </w:rPr>
              <w:t>YDYżo</w:t>
            </w:r>
            <w:proofErr w:type="spellEnd"/>
            <w:r>
              <w:rPr>
                <w:i/>
                <w:iCs/>
              </w:rPr>
              <w:t xml:space="preserve"> 3x2,5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313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2-15G0317-01-020</w:t>
            </w:r>
          </w:p>
        </w:tc>
        <w:tc>
          <w:tcPr>
            <w:tcW w:w="4677" w:type="dxa"/>
            <w:gridSpan w:val="3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Przegrody ogniowe dla kabli przy przejściu przez ścianę - obejmy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2.4. </w:t>
            </w:r>
            <w:r>
              <w:rPr>
                <w:b/>
                <w:bCs/>
              </w:rPr>
              <w:t>Instalacja uziemiająca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314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4-01W0335-10-020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Przebicie otworów w ścianach z cegieł o grubości 1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50602-020-040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Przewody uziemiające i wyrównawcze w budynkach mocowane na wspornikach ściennych na podłożu innym niż drewno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4-01W0106-01-060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nieumocnione o ścianach pionowych wykonywane wewnątrz budynku z odrzuceniem na odległość do 3 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50602-040-040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Przewody uziemiające i wyrównawcze w budynkach ułożone luzem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2-15G0317-01-020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Przegrody ogniowe dla kabli przy przejściu przez ścianę - plaster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50611-010-020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Łączenie przewodów instalacji odgromowej lub przewodów wyrównawczych z bednarki o przekroju do 120 mm2 w wykopie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320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4-01W0106-03-060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nieumocnione o ścianach pionowych wykonywane wewnątrz budynku - zasypanie ziemią z ukopów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2.5. </w:t>
            </w:r>
            <w:r>
              <w:rPr>
                <w:b/>
                <w:bCs/>
              </w:rPr>
              <w:t>Pomiary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321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51303-010-108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Pomiar rezystancji izolacji instalacji elektrycznej - obwód 1-fazowy (pomiar pierwszy)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pomiar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51304-010-020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Badania i pomiary instalacji uziemiającej (pierwszy pomiar)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51304-050-020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Badania i pomiary instalacji skuteczności zerowania (pierwszy pomiar)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13-210301-03-068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Pomiary natężenia oświetlenia - pierwszy komplet 5 pomiarów dokonywanych na stanowisku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  <w:r>
              <w:rPr>
                <w:i/>
                <w:iCs/>
              </w:rPr>
              <w:t xml:space="preserve"> pom.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51305-010-085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Sprawdzenie samoczynnego wyłączania zasilania (pierwsza próba)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prob.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>
              <w:rPr>
                <w:b/>
                <w:bCs/>
              </w:rPr>
              <w:t>ROBOTY BUDOWLANE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3.1. </w:t>
            </w:r>
            <w:r>
              <w:rPr>
                <w:b/>
                <w:bCs/>
              </w:rPr>
              <w:t>Posadzki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326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2-02W0604-05-050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Izolacje przeciwwilgociowe powierzchni poziomych z papy na lepiku na zimno - pierwsza warstwa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34,22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2-02W0604-06-050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Izolacje przeciwwilgociowe powierzchni poziomych z papy na lepiku na zimno - druga i następna warstwa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34,22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328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2-02W0602-07-050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Izolacje przeciwwilgociowe powłokowe poziome - np. </w:t>
            </w:r>
            <w:proofErr w:type="spellStart"/>
            <w:r>
              <w:rPr>
                <w:i/>
                <w:iCs/>
              </w:rPr>
              <w:t>Izohan</w:t>
            </w:r>
            <w:proofErr w:type="spellEnd"/>
            <w:r>
              <w:rPr>
                <w:i/>
                <w:iCs/>
              </w:rPr>
              <w:t xml:space="preserve"> 1K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34,22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2-02W0606-01-050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Izolacje przeciwwilgociowe i przeciwwodne z folii polietylenowej szerokiej - poziome </w:t>
            </w:r>
            <w:proofErr w:type="spellStart"/>
            <w:r>
              <w:rPr>
                <w:i/>
                <w:iCs/>
              </w:rPr>
              <w:t>podposadzkowe</w:t>
            </w:r>
            <w:proofErr w:type="spellEnd"/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34,22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2-02W1104-02-050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Warstwy wyrównawcze pod posadzki z zaprawy cementowej grubości 20 mm zatarte na gładko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34,22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2-02W1104-03-050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Warstwy wyrównawcze pod posadzki z zaprawy cementowej - dodatek lub potrącenie za zmianę grubości o 10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6,00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34,22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2-02W1116-07-050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Posadzki cementowe wraz z cokolikami - dopłata za zbrojenie siatką stalową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34,22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2-02U-2805-05-050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(z.VI) Posadzki jednobarwne z płytek kamionkowych GRES o wym. 30x30 cm na zaprawie klejowej o gr. warstwy 5 mm w pomieszczeniach o </w:t>
            </w:r>
            <w:proofErr w:type="spellStart"/>
            <w:r>
              <w:rPr>
                <w:i/>
                <w:iCs/>
              </w:rPr>
              <w:t>pow.do</w:t>
            </w:r>
            <w:proofErr w:type="spellEnd"/>
            <w:r>
              <w:rPr>
                <w:i/>
                <w:iCs/>
              </w:rPr>
              <w:t xml:space="preserve"> 10 m2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5,13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2-02U-2806-05-050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(z.VI) Posadzki jednobarwne z płytek kamionkowych GRES o wym. 30x30 cm na zaprawie klejowej o gr. warstwy 5 mm w pomieszczeniach o </w:t>
            </w:r>
            <w:proofErr w:type="spellStart"/>
            <w:r>
              <w:rPr>
                <w:i/>
                <w:iCs/>
              </w:rPr>
              <w:t>pow.ponad</w:t>
            </w:r>
            <w:proofErr w:type="spellEnd"/>
            <w:r>
              <w:rPr>
                <w:i/>
                <w:iCs/>
              </w:rPr>
              <w:t xml:space="preserve"> 10 m2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29,09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2-02U-2809-02-040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(z.VI) Cokoliki z płytek kamionkowych GRES na zaprawie klejowej w pomieszczeniach o </w:t>
            </w:r>
            <w:proofErr w:type="spellStart"/>
            <w:r>
              <w:rPr>
                <w:i/>
                <w:iCs/>
              </w:rPr>
              <w:t>pow.do</w:t>
            </w:r>
            <w:proofErr w:type="spellEnd"/>
            <w:r>
              <w:rPr>
                <w:i/>
                <w:iCs/>
              </w:rPr>
              <w:t xml:space="preserve"> 10 m2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7,86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2-02U-2809-04-040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(z.VI) Cokoliki z płytek kamionkowych GRES na zaprawie klejowej w pomieszczeniach o </w:t>
            </w:r>
            <w:proofErr w:type="spellStart"/>
            <w:r>
              <w:rPr>
                <w:i/>
                <w:iCs/>
              </w:rPr>
              <w:t>pow.ponad</w:t>
            </w:r>
            <w:proofErr w:type="spellEnd"/>
            <w:r>
              <w:rPr>
                <w:i/>
                <w:iCs/>
              </w:rPr>
              <w:t xml:space="preserve"> 10 m2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28,62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2-02U-2809-05-040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(z.VI) Cokoliki z płytek kamionkowych GRES na zaprawie klejowej, listwa wykańczająca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28,48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3.2. </w:t>
            </w:r>
            <w:r>
              <w:rPr>
                <w:b/>
                <w:bCs/>
              </w:rPr>
              <w:t>Płyty pod kotły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338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41407-010-050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Deskowanie podestów fundamentowych pod kotły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41401-020-033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Przygotowanie ręczne zbrojenia o </w:t>
            </w:r>
            <w:proofErr w:type="spellStart"/>
            <w:r>
              <w:rPr>
                <w:i/>
                <w:iCs/>
              </w:rPr>
              <w:t>śr.stali</w:t>
            </w:r>
            <w:proofErr w:type="spellEnd"/>
            <w:r>
              <w:rPr>
                <w:i/>
                <w:iCs/>
              </w:rPr>
              <w:t xml:space="preserve"> pow.8 do 14 mm - konstrukcje proste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kg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26,88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41403-020-033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Montaż zbrojenia ław i płyt fundamentowych o </w:t>
            </w:r>
            <w:proofErr w:type="spellStart"/>
            <w:r>
              <w:rPr>
                <w:i/>
                <w:iCs/>
              </w:rPr>
              <w:t>śr.stali</w:t>
            </w:r>
            <w:proofErr w:type="spellEnd"/>
            <w:r>
              <w:rPr>
                <w:i/>
                <w:iCs/>
              </w:rPr>
              <w:t xml:space="preserve"> pow.8 do 14 mm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kg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26,88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41408-010-060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Układanie mieszanki betonowej w konstrukcjach - podesty - transport mieszanki betonowej taczkami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0,30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3.3. </w:t>
            </w:r>
            <w:r>
              <w:rPr>
                <w:b/>
                <w:bCs/>
              </w:rPr>
              <w:t>Ściany i sufity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342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4-01W0304-01-060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Uzupełnienie ścian lub zamurowanie otworów w ścianach na zaprawie cementowo-wapiennej cegłami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3,60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BC-020121-01-050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Przygotowanie podłoży pod wykonanie tynków renowacyjnych - usunięcie z muru odpadającego tynku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16,22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Orgbud</w:t>
            </w:r>
            <w:proofErr w:type="spellEnd"/>
            <w:r>
              <w:rPr>
                <w:i/>
                <w:iCs/>
              </w:rPr>
              <w:t xml:space="preserve"> 9190101-01-121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Osuszanie pomieszczeń o kubaturze do 85 m3, przy użyciu osuszaczy kondensacyjnych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doba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4-01W0713-01-050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Przecieranie istniejących tynków wewnętrznych z zeskrobaniem farby lub zdzieraniem tapet na ścianach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89,31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4-01W0713-02-050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Przecieranie istniejących tynków wewnętrznych z zeskrobaniem farby lub zdzieraniem tapet na stropach, biegach i spocznikach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41,76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BC-020101-02-040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Przepona pozioma metodą iniekcji grawitacyjnej w murze z cegły zwykłej - iniekcja jednorzędowa; mur o grubości 1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10,81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348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BC-020127-01-050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Odgrzybianie podłoży budowlanych przy renowacji starego budownictwa preparatem- ręcznie, malowanie jednokrotne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16,22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2-02W0603-07-050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Izolacje przeciwwilgociowe powłokowe bitumiczne pionowe - np. </w:t>
            </w:r>
            <w:proofErr w:type="spellStart"/>
            <w:r>
              <w:rPr>
                <w:i/>
                <w:iCs/>
              </w:rPr>
              <w:t>Izohan</w:t>
            </w:r>
            <w:proofErr w:type="spellEnd"/>
            <w:r>
              <w:rPr>
                <w:i/>
                <w:iCs/>
              </w:rPr>
              <w:t xml:space="preserve"> 1K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16,22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BC-020122-01-050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Tynki renowacyjne wykonywane ręcznie - jednowarstwowe gr. tynku 2 cm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16,22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4-01W0711-01-050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Uzupełnienie tynków wewnętrznych zwykłych </w:t>
            </w:r>
            <w:proofErr w:type="spellStart"/>
            <w:r>
              <w:rPr>
                <w:i/>
                <w:iCs/>
              </w:rPr>
              <w:t>kat.III</w:t>
            </w:r>
            <w:proofErr w:type="spellEnd"/>
            <w:r>
              <w:rPr>
                <w:i/>
                <w:iCs/>
              </w:rPr>
              <w:t xml:space="preserve"> z zaprawy </w:t>
            </w:r>
            <w:proofErr w:type="spellStart"/>
            <w:r>
              <w:rPr>
                <w:i/>
                <w:iCs/>
              </w:rPr>
              <w:t>cem</w:t>
            </w:r>
            <w:proofErr w:type="spellEnd"/>
            <w:r>
              <w:rPr>
                <w:i/>
                <w:iCs/>
              </w:rPr>
              <w:t>.-</w:t>
            </w:r>
            <w:proofErr w:type="spellStart"/>
            <w:r>
              <w:rPr>
                <w:i/>
                <w:iCs/>
              </w:rPr>
              <w:t>wap</w:t>
            </w:r>
            <w:proofErr w:type="spellEnd"/>
            <w:r>
              <w:rPr>
                <w:i/>
                <w:iCs/>
              </w:rPr>
              <w:t>. na ścianach i słupach prostokątnych na podłożu z cegły, pustaków ceramicznych, gazo- i pianobetonów o powierzchni do 1 m2 w 1 miejscu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1,07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4-01W0711-02-050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Uzupełnienie tynków wewnętrznych zwykłych </w:t>
            </w:r>
            <w:proofErr w:type="spellStart"/>
            <w:r>
              <w:rPr>
                <w:i/>
                <w:iCs/>
              </w:rPr>
              <w:t>kat.III</w:t>
            </w:r>
            <w:proofErr w:type="spellEnd"/>
            <w:r>
              <w:rPr>
                <w:i/>
                <w:iCs/>
              </w:rPr>
              <w:t xml:space="preserve"> z zaprawy </w:t>
            </w:r>
            <w:proofErr w:type="spellStart"/>
            <w:r>
              <w:rPr>
                <w:i/>
                <w:iCs/>
              </w:rPr>
              <w:t>cem</w:t>
            </w:r>
            <w:proofErr w:type="spellEnd"/>
            <w:r>
              <w:rPr>
                <w:i/>
                <w:iCs/>
              </w:rPr>
              <w:t>.-</w:t>
            </w:r>
            <w:proofErr w:type="spellStart"/>
            <w:r>
              <w:rPr>
                <w:i/>
                <w:iCs/>
              </w:rPr>
              <w:t>wap</w:t>
            </w:r>
            <w:proofErr w:type="spellEnd"/>
            <w:r>
              <w:rPr>
                <w:i/>
                <w:iCs/>
              </w:rPr>
              <w:t>. na ścianach i słupach prostokątnych na podłożu z cegły, pustaków ceramicznych, gazo- i pianobetonów o powierzchni do 2 m2 w 1 miejscu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2-02U-2012-01-050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proofErr w:type="spellStart"/>
            <w:r>
              <w:rPr>
                <w:i/>
                <w:iCs/>
              </w:rPr>
              <w:t>z.X</w:t>
            </w:r>
            <w:proofErr w:type="spellEnd"/>
            <w:r>
              <w:rPr>
                <w:i/>
                <w:iCs/>
              </w:rPr>
              <w:t>) Gładzie gipsowe gr. 3 mm jednowarstwowe na ścianach na podłożu z tynku w pomieszczeniach o pow. podłogi do 5 m2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20,71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2-02U-2013-01-050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proofErr w:type="spellStart"/>
            <w:r>
              <w:rPr>
                <w:i/>
                <w:iCs/>
              </w:rPr>
              <w:t>z.X</w:t>
            </w:r>
            <w:proofErr w:type="spellEnd"/>
            <w:r>
              <w:rPr>
                <w:i/>
                <w:iCs/>
              </w:rPr>
              <w:t>) Gładzie gipsowe gr. 3 mm jednowarstwowe na ścianach na podłożu z tynku w pomieszczeniach o pow. podłogi ponad 5 m2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112,61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2-02U-2014-01-050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proofErr w:type="spellStart"/>
            <w:r>
              <w:rPr>
                <w:i/>
                <w:iCs/>
              </w:rPr>
              <w:t>z.X</w:t>
            </w:r>
            <w:proofErr w:type="spellEnd"/>
            <w:r>
              <w:rPr>
                <w:i/>
                <w:iCs/>
              </w:rPr>
              <w:t>) Gładzie gipsowe gr. 3 mm jednowarstwowe na stropach na podłożu z tynku o pow. do 5 m2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38,20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2-02U-2015-01-050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proofErr w:type="spellStart"/>
            <w:r>
              <w:rPr>
                <w:i/>
                <w:iCs/>
              </w:rPr>
              <w:t>z.X</w:t>
            </w:r>
            <w:proofErr w:type="spellEnd"/>
            <w:r>
              <w:rPr>
                <w:i/>
                <w:iCs/>
              </w:rPr>
              <w:t>) Gładzie gipsowe gr. 3 mm jednowarstwowe na stropach na podłożu z tynku o pow. ponad 5 m2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3,56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2-02W1510-01-050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Dwukrotne malowanie farbami emulsyjnymi powierzchni wewnętrznych - tynków gładkich bez gruntowania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123,80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2-02W1508-01-050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Jednokrotne malowanie zwykłe farbą olejną lub ftalową tynków wewnętrznych bez szpachlowania - lamperie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51,28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36CA7" w:rsidRDefault="00E36CA7" w:rsidP="00E36CA7">
      <w:pPr>
        <w:pStyle w:val="Nagwek"/>
        <w:widowControl/>
        <w:tabs>
          <w:tab w:val="clear" w:pos="4536"/>
          <w:tab w:val="clear" w:pos="907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36CA7" w:rsidTr="002E1CA0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E36CA7" w:rsidRDefault="00E36CA7" w:rsidP="002E1CA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3.4. </w:t>
            </w:r>
            <w:r>
              <w:rPr>
                <w:b/>
                <w:bCs/>
              </w:rPr>
              <w:t>Stolarka, ślusarka i roboty towarzyszące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  <w:p w:rsidR="00E36CA7" w:rsidRDefault="00E36CA7" w:rsidP="002E1CA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E36CA7" w:rsidRDefault="00E36CA7" w:rsidP="00E36CA7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359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4-01W0331-03-060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Wykucie otworów w ścianach z cegieł o grubości ponad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wapiennej lub cementowo-wapiennej dla otworów okiennych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1,63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4-01W0306-03-050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Przymurowanie ścianek z cegieł o grubości 1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na zaprawie cementowo-wapiennej do ościeży lub powierzchni ścian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0,78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4-01W0347-03-082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Wykucie gniazd o głębokości 1 1/2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dla belek stalowych N-1 w ścianach z cegieł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gniazd.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4-01W0347-03-082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Wykucie gniazd o głębokości 1 </w:t>
            </w:r>
            <w:proofErr w:type="spellStart"/>
            <w:r>
              <w:rPr>
                <w:i/>
                <w:iCs/>
              </w:rPr>
              <w:t>ceg</w:t>
            </w:r>
            <w:proofErr w:type="spellEnd"/>
            <w:r>
              <w:rPr>
                <w:i/>
                <w:iCs/>
              </w:rPr>
              <w:t>. dla nadproża N-2 stalowych w ścianach z cegieł na zaprawie cementowo-wapiennej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gniazd.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363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2-02W0131-05-034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Założenie belek stalowych z osiatkowaniem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t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0,09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364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4-031017-17-666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Mechaniczne wiercenie otworów o </w:t>
            </w:r>
            <w:proofErr w:type="spellStart"/>
            <w:r>
              <w:rPr>
                <w:i/>
                <w:iCs/>
              </w:rPr>
              <w:t>śr.do</w:t>
            </w:r>
            <w:proofErr w:type="spellEnd"/>
            <w:r>
              <w:rPr>
                <w:i/>
                <w:iCs/>
              </w:rPr>
              <w:t xml:space="preserve"> 20 mm i głębokości do 10 mm w metalu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otw</w:t>
            </w:r>
            <w:proofErr w:type="spellEnd"/>
            <w:r>
              <w:rPr>
                <w:i/>
                <w:iCs/>
              </w:rPr>
              <w:t>.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365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4-060112-01-020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Skręcanie połączeń śrubami o śr. do 20 mm do 10 szt. na jednym stanowisku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366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4-01W0203-07 z.sz.2.-060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Uzupełnienie zbrojonych belek, podciągów i wieńców z betonu monolitycznego - objętość elementu do 0.5 m3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0,13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367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2-02W0132-05-040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Otwory w ścianach murowanych - ułożenie nadproży prefabrykowanych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368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2-02W1203-01-050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Drzwi stalowe pełne o powierzchni do 2 m2 - p.poż EI60 z dźwignią </w:t>
            </w:r>
            <w:proofErr w:type="spellStart"/>
            <w:r>
              <w:rPr>
                <w:i/>
                <w:iCs/>
              </w:rPr>
              <w:t>antypaniczną</w:t>
            </w:r>
            <w:proofErr w:type="spellEnd"/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1,85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369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2-02W1203-01-050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Drzwi stalowe pełne o powierzchni do 2 m2 - p.poż EI30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1,85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370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2-02W1040-01-050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Drzwi aluminiowe jednoskrzydłowe - zewnętrzne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3,69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371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2-02W1018-04-050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Okna z kształtowników z wysokoudarowego PCW o powierzchni ponad 1.5 m2 - rozwieralno-uchylne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2,25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  <w:tr w:rsidR="00E36CA7" w:rsidTr="002E1CA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372</w:t>
            </w:r>
          </w:p>
        </w:tc>
        <w:tc>
          <w:tcPr>
            <w:tcW w:w="1701" w:type="dxa"/>
            <w:shd w:val="clear" w:color="auto" w:fill="FFFFFF"/>
          </w:tcPr>
          <w:p w:rsidR="00E36CA7" w:rsidRDefault="00E36CA7" w:rsidP="002E1CA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2-02U-2143-02-040</w:t>
            </w:r>
          </w:p>
        </w:tc>
        <w:tc>
          <w:tcPr>
            <w:tcW w:w="4677" w:type="dxa"/>
            <w:shd w:val="clear" w:color="auto" w:fill="FFFFFF"/>
          </w:tcPr>
          <w:p w:rsidR="00E36CA7" w:rsidRDefault="00E36CA7" w:rsidP="002E1CA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proofErr w:type="spellStart"/>
            <w:r>
              <w:rPr>
                <w:i/>
                <w:iCs/>
              </w:rPr>
              <w:t>z.IV</w:t>
            </w:r>
            <w:proofErr w:type="spellEnd"/>
            <w:r>
              <w:rPr>
                <w:i/>
                <w:iCs/>
              </w:rPr>
              <w:t xml:space="preserve">) Podokienniki i półki o </w:t>
            </w:r>
            <w:proofErr w:type="spellStart"/>
            <w:r>
              <w:rPr>
                <w:i/>
                <w:iCs/>
              </w:rPr>
              <w:t>szer.do</w:t>
            </w:r>
            <w:proofErr w:type="spellEnd"/>
            <w:r>
              <w:rPr>
                <w:i/>
                <w:iCs/>
              </w:rPr>
              <w:t xml:space="preserve"> 30 cm z płyt z konglomeratów kamiennych na spoiwie poliestrowym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E36CA7" w:rsidRDefault="00E36CA7" w:rsidP="002E1CA0">
            <w:pPr>
              <w:rPr>
                <w:i/>
                <w:iCs/>
                <w:sz w:val="16"/>
                <w:szCs w:val="16"/>
              </w:rPr>
            </w:pPr>
          </w:p>
          <w:p w:rsidR="00E36CA7" w:rsidRDefault="00E36CA7" w:rsidP="002E1CA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1,50</w:t>
            </w:r>
          </w:p>
          <w:p w:rsidR="00E36CA7" w:rsidRDefault="00E36CA7" w:rsidP="002E1CA0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E7093D" w:rsidRDefault="00E7093D"/>
    <w:sectPr w:rsidR="00E7093D" w:rsidSect="00E36CA7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2D4" w:rsidRDefault="001802D4" w:rsidP="00E36CA7">
      <w:r>
        <w:separator/>
      </w:r>
    </w:p>
  </w:endnote>
  <w:endnote w:type="continuationSeparator" w:id="0">
    <w:p w:rsidR="001802D4" w:rsidRDefault="001802D4" w:rsidP="00E3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2D4" w:rsidRDefault="001802D4" w:rsidP="00E36CA7">
      <w:r>
        <w:separator/>
      </w:r>
    </w:p>
  </w:footnote>
  <w:footnote w:type="continuationSeparator" w:id="0">
    <w:p w:rsidR="001802D4" w:rsidRDefault="001802D4" w:rsidP="00E36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CA7" w:rsidRPr="00E36CA7" w:rsidRDefault="00E36CA7" w:rsidP="00E36CA7">
    <w:pPr>
      <w:pStyle w:val="Nagwek"/>
      <w:jc w:val="right"/>
      <w:rPr>
        <w:sz w:val="24"/>
      </w:rPr>
    </w:pPr>
    <w:r>
      <w:rPr>
        <w:sz w:val="24"/>
      </w:rPr>
      <w:t>Załącznik nr 7_1 do SWZ – Przedmiar robót kotłownia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A7"/>
    <w:rsid w:val="001802D4"/>
    <w:rsid w:val="00E36CA7"/>
    <w:rsid w:val="00E7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2FE2F8-58BF-4E09-BC69-9680C76F5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6C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6CA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6CA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6CA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6CA7"/>
    <w:rPr>
      <w:rFonts w:asciiTheme="majorHAnsi" w:eastAsiaTheme="majorEastAsia" w:hAnsiTheme="majorHAnsi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36CA7"/>
    <w:rPr>
      <w:rFonts w:asciiTheme="majorHAnsi" w:eastAsiaTheme="majorEastAsia" w:hAnsiTheme="majorHAnsi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36CA7"/>
    <w:rPr>
      <w:rFonts w:asciiTheme="majorHAnsi" w:eastAsiaTheme="majorEastAsia" w:hAnsiTheme="majorHAnsi" w:cs="Times New Roman"/>
      <w:b/>
      <w:b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rsid w:val="00E36C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6CA7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36CA7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6CA7"/>
    <w:rPr>
      <w:rFonts w:ascii="Times New Roman" w:eastAsiaTheme="minorEastAsia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E36CA7"/>
    <w:rPr>
      <w:rFonts w:cs="Times New Roman"/>
    </w:rPr>
  </w:style>
  <w:style w:type="paragraph" w:customStyle="1" w:styleId="a">
    <w:name w:val="ł"/>
    <w:uiPriority w:val="99"/>
    <w:rsid w:val="00E36C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FF"/>
      <w:spacing w:val="-1"/>
      <w:kern w:val="65535"/>
      <w:position w:val="-1"/>
      <w:sz w:val="24"/>
      <w:szCs w:val="24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36</Pages>
  <Words>9024</Words>
  <Characters>54145</Characters>
  <Application>Microsoft Office Word</Application>
  <DocSecurity>0</DocSecurity>
  <Lines>451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Kraszewski</dc:creator>
  <cp:keywords/>
  <dc:description/>
  <cp:lastModifiedBy>Wojciech Kraszewski</cp:lastModifiedBy>
  <cp:revision>1</cp:revision>
  <dcterms:created xsi:type="dcterms:W3CDTF">2021-05-21T06:18:00Z</dcterms:created>
  <dcterms:modified xsi:type="dcterms:W3CDTF">2021-05-21T06:23:00Z</dcterms:modified>
</cp:coreProperties>
</file>